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7" w:rsidRDefault="00764F17" w:rsidP="00764F17">
      <w:pPr>
        <w:pStyle w:val="Default"/>
        <w:spacing w:before="120" w:after="120" w:line="360" w:lineRule="auto"/>
        <w:jc w:val="both"/>
        <w:rPr>
          <w:color w:val="auto"/>
        </w:rPr>
      </w:pPr>
      <w:bookmarkStart w:id="0" w:name="_GoBack"/>
      <w:bookmarkEnd w:id="0"/>
    </w:p>
    <w:p w:rsidR="00FA3B86" w:rsidRDefault="00FA3B86" w:rsidP="00FA3B86">
      <w:pPr>
        <w:pStyle w:val="Default"/>
        <w:spacing w:before="120" w:after="120" w:line="360" w:lineRule="auto"/>
        <w:jc w:val="center"/>
        <w:rPr>
          <w:b/>
          <w:bCs/>
          <w:color w:val="auto"/>
          <w:sz w:val="23"/>
          <w:szCs w:val="23"/>
        </w:rPr>
      </w:pPr>
    </w:p>
    <w:p w:rsidR="00764F17" w:rsidRDefault="00764F17" w:rsidP="00FA3B86">
      <w:pPr>
        <w:pStyle w:val="Default"/>
        <w:spacing w:before="120" w:after="120"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TERMO DE AUTORIZAÇÃO PARA RECEBIMENTO DE LIGAÇÕES</w:t>
      </w:r>
      <w:r w:rsidR="00FA3B86">
        <w:rPr>
          <w:b/>
          <w:bCs/>
          <w:color w:val="auto"/>
          <w:sz w:val="23"/>
          <w:szCs w:val="23"/>
        </w:rPr>
        <w:t xml:space="preserve"> TELEFÔNICAS E MENSAGENS SMS</w:t>
      </w:r>
    </w:p>
    <w:p w:rsidR="00764F17" w:rsidRDefault="00764F17" w:rsidP="00764F17">
      <w:pPr>
        <w:pStyle w:val="Default"/>
        <w:spacing w:before="120" w:after="120" w:line="360" w:lineRule="auto"/>
        <w:jc w:val="both"/>
        <w:rPr>
          <w:color w:val="auto"/>
          <w:sz w:val="23"/>
          <w:szCs w:val="23"/>
        </w:rPr>
      </w:pPr>
    </w:p>
    <w:p w:rsidR="00C62B03" w:rsidRDefault="00764F17" w:rsidP="00C62B03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Eu</w:t>
      </w:r>
      <w:proofErr w:type="gramStart"/>
      <w:r>
        <w:rPr>
          <w:color w:val="auto"/>
          <w:sz w:val="23"/>
          <w:szCs w:val="23"/>
        </w:rPr>
        <w:t>....................................................................</w:t>
      </w:r>
      <w:r w:rsidR="00C62B03">
        <w:rPr>
          <w:color w:val="auto"/>
          <w:sz w:val="23"/>
          <w:szCs w:val="23"/>
        </w:rPr>
        <w:t>...................</w:t>
      </w:r>
      <w:proofErr w:type="gramEnd"/>
      <w:r>
        <w:rPr>
          <w:color w:val="auto"/>
          <w:sz w:val="23"/>
          <w:szCs w:val="23"/>
        </w:rPr>
        <w:t>, portador do RG nº ..........................,</w:t>
      </w:r>
    </w:p>
    <w:p w:rsidR="00764F17" w:rsidRDefault="00764F17" w:rsidP="00C62B03">
      <w:pPr>
        <w:pStyle w:val="Default"/>
        <w:spacing w:line="360" w:lineRule="auto"/>
        <w:ind w:firstLine="708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 w:rsidRPr="00764F17">
        <w:rPr>
          <w:i/>
          <w:color w:val="auto"/>
          <w:sz w:val="18"/>
          <w:szCs w:val="18"/>
        </w:rPr>
        <w:t>nome completo do consumidor</w:t>
      </w:r>
      <w:r>
        <w:rPr>
          <w:color w:val="auto"/>
          <w:sz w:val="18"/>
          <w:szCs w:val="18"/>
        </w:rPr>
        <w:t>)</w:t>
      </w:r>
    </w:p>
    <w:p w:rsidR="00764F17" w:rsidRDefault="00764F17" w:rsidP="00764F17">
      <w:pPr>
        <w:pStyle w:val="Default"/>
        <w:spacing w:before="120" w:after="120" w:line="360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</w:t>
      </w:r>
      <w:proofErr w:type="gramEnd"/>
      <w:r>
        <w:rPr>
          <w:color w:val="auto"/>
          <w:sz w:val="23"/>
          <w:szCs w:val="23"/>
        </w:rPr>
        <w:t xml:space="preserve"> CPF nº </w:t>
      </w:r>
      <w:r w:rsidR="00C62B03">
        <w:rPr>
          <w:color w:val="auto"/>
          <w:sz w:val="23"/>
          <w:szCs w:val="23"/>
        </w:rPr>
        <w:t>...........</w:t>
      </w:r>
      <w:r>
        <w:rPr>
          <w:color w:val="auto"/>
          <w:sz w:val="23"/>
          <w:szCs w:val="23"/>
        </w:rPr>
        <w:t>......................................., titular da linha de telefone(s) número(s)...................................................................................................., previamente inscrito no Cadastro para o Bloqueio do Recebimento de Ligações de Telemark</w:t>
      </w:r>
      <w:r w:rsidR="00C62B03">
        <w:rPr>
          <w:color w:val="auto"/>
          <w:sz w:val="23"/>
          <w:szCs w:val="23"/>
        </w:rPr>
        <w:t>eting, instituído pela Lei nº 9</w:t>
      </w:r>
      <w:r>
        <w:rPr>
          <w:color w:val="auto"/>
          <w:sz w:val="23"/>
          <w:szCs w:val="23"/>
        </w:rPr>
        <w:t>.</w:t>
      </w:r>
      <w:r w:rsidR="00C62B03">
        <w:rPr>
          <w:color w:val="auto"/>
          <w:sz w:val="23"/>
          <w:szCs w:val="23"/>
        </w:rPr>
        <w:t>26</w:t>
      </w:r>
      <w:r>
        <w:rPr>
          <w:color w:val="auto"/>
          <w:sz w:val="23"/>
          <w:szCs w:val="23"/>
        </w:rPr>
        <w:t>3</w:t>
      </w:r>
      <w:r w:rsidR="00C62B03">
        <w:rPr>
          <w:color w:val="auto"/>
          <w:sz w:val="23"/>
          <w:szCs w:val="23"/>
        </w:rPr>
        <w:t>, de 23</w:t>
      </w:r>
      <w:r>
        <w:rPr>
          <w:color w:val="auto"/>
          <w:sz w:val="23"/>
          <w:szCs w:val="23"/>
        </w:rPr>
        <w:t xml:space="preserve"> de </w:t>
      </w:r>
      <w:r w:rsidR="00C62B03">
        <w:rPr>
          <w:color w:val="auto"/>
          <w:sz w:val="23"/>
          <w:szCs w:val="23"/>
        </w:rPr>
        <w:t>abril de 2021</w:t>
      </w:r>
      <w:r>
        <w:rPr>
          <w:color w:val="auto"/>
          <w:sz w:val="23"/>
          <w:szCs w:val="23"/>
        </w:rPr>
        <w:t>, autorizo a empresa e/ou fornecedor denominado...................................................................................................................................................................................................................................................., inscrito no CNPJ nº ......................................................., pelo prazo de ............................. (meses) a efetuar ligações telefônicas, para oferta ou publicidade, comercial ou institucional, de produtos e serviços, nos termos do artigo 4º da referida Lei.</w:t>
      </w:r>
    </w:p>
    <w:p w:rsidR="00764F17" w:rsidRDefault="00764F17" w:rsidP="00764F17">
      <w:pPr>
        <w:pStyle w:val="Default"/>
        <w:spacing w:before="120" w:after="1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Declaro ainda que, a presente autorização é a manifestação livre da minha vontade e que, desde já, fica o fornecedor e/ou empresa ciente de que não poderá condicionar a venda de produto ou serviço à assinatura desta autorização, visto se tratar de prática abusiva, nos termos da Lei nº 8.078/90 (Código de Defesa do Consumidor), ficando o infrator sujeito a aplicação de multa administrativa, prevista no artigo 56</w:t>
      </w:r>
      <w:r w:rsidR="00FA3B86">
        <w:rPr>
          <w:color w:val="auto"/>
          <w:sz w:val="23"/>
          <w:szCs w:val="23"/>
        </w:rPr>
        <w:t>°</w:t>
      </w:r>
      <w:r>
        <w:rPr>
          <w:color w:val="auto"/>
          <w:sz w:val="23"/>
          <w:szCs w:val="23"/>
        </w:rPr>
        <w:t>, sem prejuízo da cominação de penas e sanções de outra natureza.</w:t>
      </w:r>
    </w:p>
    <w:p w:rsidR="00764F17" w:rsidRDefault="00764F17" w:rsidP="00764F17">
      <w:pPr>
        <w:pStyle w:val="Default"/>
        <w:spacing w:before="120" w:after="1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Essa autorização somente será válida se concedida pelo titular da linha telefônica, </w:t>
      </w:r>
      <w:proofErr w:type="gramStart"/>
      <w:r>
        <w:rPr>
          <w:color w:val="auto"/>
          <w:sz w:val="23"/>
          <w:szCs w:val="23"/>
        </w:rPr>
        <w:t>podendo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764F17" w:rsidRDefault="00764F17" w:rsidP="00764F17">
      <w:pPr>
        <w:pStyle w:val="Default"/>
        <w:spacing w:before="120" w:after="100" w:afterAutospacing="1" w:line="360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ser</w:t>
      </w:r>
      <w:proofErr w:type="gramEnd"/>
      <w:r>
        <w:rPr>
          <w:color w:val="auto"/>
          <w:sz w:val="23"/>
          <w:szCs w:val="23"/>
        </w:rPr>
        <w:t xml:space="preserve"> revogada a qualquer tempo.</w:t>
      </w:r>
    </w:p>
    <w:p w:rsidR="00FA3B86" w:rsidRDefault="00FA3B86" w:rsidP="00764F17">
      <w:pPr>
        <w:pStyle w:val="Default"/>
        <w:spacing w:before="120" w:line="360" w:lineRule="auto"/>
        <w:jc w:val="both"/>
        <w:rPr>
          <w:color w:val="auto"/>
          <w:sz w:val="23"/>
          <w:szCs w:val="23"/>
        </w:rPr>
      </w:pPr>
    </w:p>
    <w:p w:rsidR="00764F17" w:rsidRDefault="00764F17" w:rsidP="00764F17">
      <w:pPr>
        <w:pStyle w:val="Default"/>
        <w:spacing w:before="120" w:line="360" w:lineRule="auto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..................................</w:t>
      </w:r>
      <w:proofErr w:type="gramEnd"/>
      <w:r>
        <w:rPr>
          <w:color w:val="auto"/>
          <w:sz w:val="23"/>
          <w:szCs w:val="23"/>
        </w:rPr>
        <w:t>, .......... /</w:t>
      </w:r>
      <w:proofErr w:type="gramStart"/>
      <w:r>
        <w:rPr>
          <w:color w:val="auto"/>
          <w:sz w:val="23"/>
          <w:szCs w:val="23"/>
        </w:rPr>
        <w:t xml:space="preserve"> ...</w:t>
      </w:r>
      <w:proofErr w:type="gramEnd"/>
      <w:r>
        <w:rPr>
          <w:color w:val="auto"/>
          <w:sz w:val="23"/>
          <w:szCs w:val="23"/>
        </w:rPr>
        <w:t>........... /</w:t>
      </w:r>
      <w:proofErr w:type="gramStart"/>
      <w:r>
        <w:rPr>
          <w:color w:val="auto"/>
          <w:sz w:val="23"/>
          <w:szCs w:val="23"/>
        </w:rPr>
        <w:t xml:space="preserve"> ...</w:t>
      </w:r>
      <w:proofErr w:type="gramEnd"/>
      <w:r>
        <w:rPr>
          <w:color w:val="auto"/>
          <w:sz w:val="23"/>
          <w:szCs w:val="23"/>
        </w:rPr>
        <w:t>........</w:t>
      </w:r>
    </w:p>
    <w:p w:rsidR="00764F17" w:rsidRPr="00764F17" w:rsidRDefault="00764F17" w:rsidP="00764F17">
      <w:pPr>
        <w:pStyle w:val="Default"/>
        <w:spacing w:after="100" w:afterAutospacing="1" w:line="360" w:lineRule="auto"/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      </w:t>
      </w:r>
      <w:r w:rsidRPr="00764F17">
        <w:rPr>
          <w:i/>
          <w:color w:val="auto"/>
          <w:sz w:val="18"/>
          <w:szCs w:val="18"/>
        </w:rPr>
        <w:t xml:space="preserve">Cidade, Estado </w:t>
      </w:r>
      <w:r w:rsidRPr="00764F17">
        <w:rPr>
          <w:i/>
          <w:color w:val="auto"/>
          <w:sz w:val="18"/>
          <w:szCs w:val="18"/>
        </w:rPr>
        <w:tab/>
      </w:r>
      <w:r w:rsidRPr="00764F17">
        <w:rPr>
          <w:i/>
          <w:color w:val="auto"/>
          <w:sz w:val="18"/>
          <w:szCs w:val="18"/>
        </w:rPr>
        <w:tab/>
      </w:r>
      <w:r>
        <w:rPr>
          <w:i/>
          <w:color w:val="auto"/>
          <w:sz w:val="18"/>
          <w:szCs w:val="18"/>
        </w:rPr>
        <w:t xml:space="preserve">      </w:t>
      </w:r>
      <w:proofErr w:type="gramStart"/>
      <w:r w:rsidRPr="00764F17">
        <w:rPr>
          <w:i/>
          <w:color w:val="auto"/>
          <w:sz w:val="18"/>
          <w:szCs w:val="18"/>
        </w:rPr>
        <w:t>Data</w:t>
      </w:r>
      <w:proofErr w:type="gramEnd"/>
    </w:p>
    <w:p w:rsidR="00764F17" w:rsidRDefault="00764F17" w:rsidP="00764F17">
      <w:pPr>
        <w:pStyle w:val="Default"/>
        <w:spacing w:before="120" w:after="120" w:line="360" w:lineRule="auto"/>
        <w:jc w:val="both"/>
        <w:rPr>
          <w:color w:val="auto"/>
          <w:sz w:val="21"/>
          <w:szCs w:val="21"/>
        </w:rPr>
      </w:pPr>
    </w:p>
    <w:p w:rsidR="00764F17" w:rsidRDefault="00764F17" w:rsidP="00FA3B86">
      <w:pPr>
        <w:pStyle w:val="Default"/>
        <w:spacing w:before="120" w:line="360" w:lineRule="auto"/>
        <w:jc w:val="center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.............................................................................</w:t>
      </w:r>
      <w:proofErr w:type="gramEnd"/>
    </w:p>
    <w:p w:rsidR="001734D1" w:rsidRPr="00764F17" w:rsidRDefault="00764F17" w:rsidP="00FA3B86">
      <w:pPr>
        <w:spacing w:after="0"/>
        <w:jc w:val="center"/>
        <w:rPr>
          <w:i/>
        </w:rPr>
      </w:pPr>
      <w:r w:rsidRPr="00764F17">
        <w:rPr>
          <w:i/>
          <w:sz w:val="21"/>
          <w:szCs w:val="21"/>
        </w:rPr>
        <w:t>Assinatura (Titular da Linha)</w:t>
      </w:r>
    </w:p>
    <w:sectPr w:rsidR="001734D1" w:rsidRPr="00764F17" w:rsidSect="00F851AA">
      <w:headerReference w:type="first" r:id="rId7"/>
      <w:footerReference w:type="first" r:id="rId8"/>
      <w:pgSz w:w="11906" w:h="16838" w:code="9"/>
      <w:pgMar w:top="1134" w:right="851" w:bottom="1134" w:left="85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94" w:rsidRDefault="00841B94" w:rsidP="00FA3B86">
      <w:pPr>
        <w:spacing w:after="0" w:line="240" w:lineRule="auto"/>
      </w:pPr>
      <w:r>
        <w:separator/>
      </w:r>
    </w:p>
  </w:endnote>
  <w:endnote w:type="continuationSeparator" w:id="0">
    <w:p w:rsidR="00841B94" w:rsidRDefault="00841B94" w:rsidP="00FA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6" w:rsidRPr="00FA3B86" w:rsidRDefault="00E4195B" w:rsidP="00FA3B86">
    <w:pPr>
      <w:pStyle w:val="rtecenter"/>
      <w:spacing w:before="0" w:beforeAutospacing="0" w:after="0" w:afterAutospacing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Rua Municipalidade, 1636</w:t>
    </w:r>
    <w:r w:rsidR="00FA3B86" w:rsidRPr="00FA3B86">
      <w:rPr>
        <w:rFonts w:asciiTheme="minorHAnsi" w:hAnsiTheme="minorHAnsi" w:cstheme="minorHAnsi"/>
        <w:sz w:val="16"/>
        <w:szCs w:val="16"/>
      </w:rPr>
      <w:t xml:space="preserve"> - </w:t>
    </w:r>
    <w:r>
      <w:rPr>
        <w:rFonts w:asciiTheme="minorHAnsi" w:hAnsiTheme="minorHAnsi" w:cstheme="minorHAnsi"/>
        <w:sz w:val="16"/>
        <w:szCs w:val="16"/>
      </w:rPr>
      <w:t>Umarizal</w:t>
    </w:r>
    <w:r w:rsidR="00FA3B86" w:rsidRPr="00FA3B86">
      <w:rPr>
        <w:rFonts w:asciiTheme="minorHAnsi" w:hAnsiTheme="minorHAnsi" w:cstheme="minorHAnsi"/>
        <w:sz w:val="16"/>
        <w:szCs w:val="16"/>
      </w:rPr>
      <w:t xml:space="preserve"> - CEP: 660</w:t>
    </w:r>
    <w:r>
      <w:rPr>
        <w:rFonts w:asciiTheme="minorHAnsi" w:hAnsiTheme="minorHAnsi" w:cstheme="minorHAnsi"/>
        <w:sz w:val="16"/>
        <w:szCs w:val="16"/>
      </w:rPr>
      <w:t>50</w:t>
    </w:r>
    <w:r w:rsidR="00FA3B86" w:rsidRPr="00FA3B86">
      <w:rPr>
        <w:rFonts w:asciiTheme="minorHAnsi" w:hAnsiTheme="minorHAnsi" w:cstheme="minorHAnsi"/>
        <w:sz w:val="16"/>
        <w:szCs w:val="16"/>
      </w:rPr>
      <w:t>-</w:t>
    </w:r>
    <w:r>
      <w:rPr>
        <w:rFonts w:asciiTheme="minorHAnsi" w:hAnsiTheme="minorHAnsi" w:cstheme="minorHAnsi"/>
        <w:sz w:val="16"/>
        <w:szCs w:val="16"/>
      </w:rPr>
      <w:t>350</w:t>
    </w:r>
    <w:r w:rsidR="00FA3B86" w:rsidRPr="00FA3B86">
      <w:rPr>
        <w:rFonts w:asciiTheme="minorHAnsi" w:hAnsiTheme="minorHAnsi" w:cstheme="minorHAnsi"/>
        <w:sz w:val="16"/>
        <w:szCs w:val="16"/>
      </w:rPr>
      <w:t xml:space="preserve"> - Belém – </w:t>
    </w:r>
    <w:proofErr w:type="gramStart"/>
    <w:r w:rsidR="00FA3B86" w:rsidRPr="00FA3B86">
      <w:rPr>
        <w:rFonts w:asciiTheme="minorHAnsi" w:hAnsiTheme="minorHAnsi" w:cstheme="minorHAnsi"/>
        <w:sz w:val="16"/>
        <w:szCs w:val="16"/>
      </w:rPr>
      <w:t>Pará</w:t>
    </w:r>
    <w:proofErr w:type="gramEnd"/>
  </w:p>
  <w:p w:rsidR="00FA3B86" w:rsidRDefault="00FA3B86" w:rsidP="00FA3B86">
    <w:pPr>
      <w:pStyle w:val="Rodap"/>
      <w:jc w:val="center"/>
    </w:pPr>
    <w:r w:rsidRPr="00FA3B86">
      <w:rPr>
        <w:rFonts w:cstheme="minorHAnsi"/>
        <w:sz w:val="16"/>
        <w:szCs w:val="16"/>
      </w:rPr>
      <w:t xml:space="preserve">(91) 3073-2800 - </w:t>
    </w:r>
    <w:r w:rsidR="00DF4E1E">
      <w:rPr>
        <w:rFonts w:cstheme="minorHAnsi"/>
        <w:sz w:val="16"/>
        <w:szCs w:val="16"/>
      </w:rPr>
      <w:t>bloqtel</w:t>
    </w:r>
    <w:r w:rsidRPr="00FA3B86">
      <w:rPr>
        <w:rFonts w:cstheme="minorHAnsi"/>
        <w:sz w:val="16"/>
        <w:szCs w:val="16"/>
      </w:rPr>
      <w:t>@procon.pa.gov.br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94" w:rsidRDefault="00841B94" w:rsidP="00FA3B86">
      <w:pPr>
        <w:spacing w:after="0" w:line="240" w:lineRule="auto"/>
      </w:pPr>
      <w:r>
        <w:separator/>
      </w:r>
    </w:p>
  </w:footnote>
  <w:footnote w:type="continuationSeparator" w:id="0">
    <w:p w:rsidR="00841B94" w:rsidRDefault="00841B94" w:rsidP="00FA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6" w:rsidRDefault="00F851AA" w:rsidP="00FA3B86">
    <w:pPr>
      <w:pStyle w:val="Corpodetexto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9F01B7D" wp14:editId="5B5B3737">
          <wp:simplePos x="0" y="0"/>
          <wp:positionH relativeFrom="column">
            <wp:posOffset>43091</wp:posOffset>
          </wp:positionH>
          <wp:positionV relativeFrom="paragraph">
            <wp:posOffset>44450</wp:posOffset>
          </wp:positionV>
          <wp:extent cx="719455" cy="909320"/>
          <wp:effectExtent l="0" t="0" r="4445" b="5080"/>
          <wp:wrapNone/>
          <wp:docPr id="5" name="Imagem 5" descr="C:\Users\roberto.junior\Documents\DOCS\BASE DE CONHECIMENTO-SINDEC\LOGOS\brasaopara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junior\Documents\DOCS\BASE DE CONHECIMENTO-SINDEC\LOGOS\brasaopara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86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6ED6BF48" wp14:editId="3F751695">
          <wp:simplePos x="0" y="0"/>
          <wp:positionH relativeFrom="column">
            <wp:posOffset>5803989</wp:posOffset>
          </wp:positionH>
          <wp:positionV relativeFrom="paragraph">
            <wp:posOffset>40005</wp:posOffset>
          </wp:positionV>
          <wp:extent cx="644525" cy="901065"/>
          <wp:effectExtent l="0" t="0" r="3175" b="0"/>
          <wp:wrapNone/>
          <wp:docPr id="4" name="Imagem 4" descr="C:\Users\roberto.junior\Documents\DOCS\BASE DE CONHECIMENTO-SINDEC\LOGOS\Logo PROC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erto.junior\Documents\DOCS\BASE DE CONHECIMENTO-SINDEC\LOGOS\Logo PROCO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1AA" w:rsidRPr="00F851AA" w:rsidRDefault="00F851AA" w:rsidP="00843272">
    <w:pPr>
      <w:spacing w:after="0" w:line="240" w:lineRule="auto"/>
      <w:ind w:left="804" w:right="819"/>
      <w:jc w:val="center"/>
      <w:rPr>
        <w:rFonts w:cstheme="minorHAnsi"/>
        <w:b/>
        <w:sz w:val="24"/>
        <w:szCs w:val="24"/>
      </w:rPr>
    </w:pPr>
    <w:r w:rsidRPr="00F851AA">
      <w:rPr>
        <w:rFonts w:cstheme="minorHAnsi"/>
        <w:b/>
        <w:sz w:val="24"/>
        <w:szCs w:val="24"/>
      </w:rPr>
      <w:t>GOVERNO DO ESTADO DO PARÁ</w:t>
    </w:r>
  </w:p>
  <w:p w:rsidR="00F851AA" w:rsidRPr="00F851AA" w:rsidRDefault="00F851AA" w:rsidP="00843272">
    <w:pPr>
      <w:spacing w:after="0" w:line="240" w:lineRule="auto"/>
      <w:ind w:left="804" w:right="819"/>
      <w:jc w:val="center"/>
      <w:rPr>
        <w:rFonts w:cstheme="minorHAnsi"/>
        <w:b/>
        <w:sz w:val="24"/>
        <w:szCs w:val="24"/>
      </w:rPr>
    </w:pPr>
    <w:r w:rsidRPr="00F851AA">
      <w:rPr>
        <w:rFonts w:cstheme="minorHAnsi"/>
        <w:b/>
        <w:sz w:val="24"/>
        <w:szCs w:val="24"/>
      </w:rPr>
      <w:t>SECRETARIA DE ESTADO DE JUSTIÇA E DIREITOS HUMANOS - SEJUDH</w:t>
    </w:r>
  </w:p>
  <w:p w:rsidR="00FA3B86" w:rsidRPr="00F851AA" w:rsidRDefault="00F851AA" w:rsidP="00843272">
    <w:pPr>
      <w:pStyle w:val="Cabealho"/>
      <w:jc w:val="center"/>
      <w:rPr>
        <w:sz w:val="24"/>
        <w:szCs w:val="24"/>
      </w:rPr>
    </w:pPr>
    <w:r w:rsidRPr="00F851AA">
      <w:rPr>
        <w:rFonts w:cstheme="minorHAnsi"/>
        <w:b/>
        <w:sz w:val="24"/>
        <w:szCs w:val="24"/>
      </w:rPr>
      <w:t>DIRETORIA DE PROTEÇÃO E DEFESA DO CONSUMIDOR - PROCON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17"/>
    <w:rsid w:val="001734D1"/>
    <w:rsid w:val="0060038C"/>
    <w:rsid w:val="00764F17"/>
    <w:rsid w:val="007A58A0"/>
    <w:rsid w:val="00841B94"/>
    <w:rsid w:val="00843272"/>
    <w:rsid w:val="00912D56"/>
    <w:rsid w:val="00C62B03"/>
    <w:rsid w:val="00D436F5"/>
    <w:rsid w:val="00DF4E1E"/>
    <w:rsid w:val="00E4195B"/>
    <w:rsid w:val="00F851AA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A3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B86"/>
  </w:style>
  <w:style w:type="paragraph" w:styleId="Rodap">
    <w:name w:val="footer"/>
    <w:basedOn w:val="Normal"/>
    <w:link w:val="RodapChar"/>
    <w:uiPriority w:val="99"/>
    <w:unhideWhenUsed/>
    <w:rsid w:val="00FA3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B86"/>
  </w:style>
  <w:style w:type="character" w:customStyle="1" w:styleId="WW-Absatz-Standardschriftart">
    <w:name w:val="WW-Absatz-Standardschriftart"/>
    <w:rsid w:val="00FA3B86"/>
  </w:style>
  <w:style w:type="paragraph" w:styleId="Corpodetexto">
    <w:name w:val="Body Text"/>
    <w:basedOn w:val="Normal"/>
    <w:link w:val="CorpodetextoChar"/>
    <w:rsid w:val="00FA3B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A3B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FA3B86"/>
  </w:style>
  <w:style w:type="paragraph" w:customStyle="1" w:styleId="rtecenter">
    <w:name w:val="rtecenter"/>
    <w:basedOn w:val="Normal"/>
    <w:rsid w:val="00FA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A3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B86"/>
  </w:style>
  <w:style w:type="paragraph" w:styleId="Rodap">
    <w:name w:val="footer"/>
    <w:basedOn w:val="Normal"/>
    <w:link w:val="RodapChar"/>
    <w:uiPriority w:val="99"/>
    <w:unhideWhenUsed/>
    <w:rsid w:val="00FA3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B86"/>
  </w:style>
  <w:style w:type="character" w:customStyle="1" w:styleId="WW-Absatz-Standardschriftart">
    <w:name w:val="WW-Absatz-Standardschriftart"/>
    <w:rsid w:val="00FA3B86"/>
  </w:style>
  <w:style w:type="paragraph" w:styleId="Corpodetexto">
    <w:name w:val="Body Text"/>
    <w:basedOn w:val="Normal"/>
    <w:link w:val="CorpodetextoChar"/>
    <w:rsid w:val="00FA3B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A3B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FA3B86"/>
  </w:style>
  <w:style w:type="paragraph" w:customStyle="1" w:styleId="rtecenter">
    <w:name w:val="rtecenter"/>
    <w:basedOn w:val="Normal"/>
    <w:rsid w:val="00FA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Roberto Carlos de Oliveira Junior</cp:lastModifiedBy>
  <cp:revision>5</cp:revision>
  <dcterms:created xsi:type="dcterms:W3CDTF">2021-05-27T15:17:00Z</dcterms:created>
  <dcterms:modified xsi:type="dcterms:W3CDTF">2023-04-03T14:05:00Z</dcterms:modified>
</cp:coreProperties>
</file>